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D83" w:rsidRPr="001A21F9" w:rsidRDefault="00197D83" w:rsidP="00197D83">
      <w:pPr>
        <w:jc w:val="center"/>
        <w:rPr>
          <w:rFonts w:asciiTheme="majorBidi" w:hAnsiTheme="majorBidi" w:cstheme="majorBidi"/>
          <w:b/>
          <w:bCs/>
          <w:sz w:val="52"/>
          <w:szCs w:val="52"/>
          <w:rtl/>
        </w:rPr>
      </w:pPr>
      <w:r w:rsidRPr="001A21F9">
        <w:rPr>
          <w:rFonts w:asciiTheme="majorBidi" w:hAnsiTheme="majorBidi" w:cs="Times New Roman" w:hint="eastAsia"/>
          <w:b/>
          <w:bCs/>
          <w:sz w:val="52"/>
          <w:szCs w:val="52"/>
          <w:rtl/>
        </w:rPr>
        <w:t>دستورالعمل</w:t>
      </w:r>
      <w:r w:rsidRPr="001A21F9">
        <w:rPr>
          <w:rFonts w:asciiTheme="majorBidi" w:hAnsiTheme="majorBidi" w:cs="Times New Roman"/>
          <w:b/>
          <w:bCs/>
          <w:sz w:val="52"/>
          <w:szCs w:val="52"/>
          <w:rtl/>
        </w:rPr>
        <w:t xml:space="preserve"> </w:t>
      </w:r>
      <w:r w:rsidRPr="001A21F9">
        <w:rPr>
          <w:rFonts w:asciiTheme="majorBidi" w:hAnsiTheme="majorBidi" w:cs="Times New Roman" w:hint="eastAsia"/>
          <w:b/>
          <w:bCs/>
          <w:sz w:val="52"/>
          <w:szCs w:val="52"/>
          <w:rtl/>
        </w:rPr>
        <w:t>آمادگي</w:t>
      </w:r>
      <w:r w:rsidRPr="001A21F9">
        <w:rPr>
          <w:rFonts w:asciiTheme="majorBidi" w:hAnsiTheme="majorBidi" w:cs="Times New Roman"/>
          <w:b/>
          <w:bCs/>
          <w:sz w:val="52"/>
          <w:szCs w:val="52"/>
          <w:rtl/>
        </w:rPr>
        <w:t xml:space="preserve"> </w:t>
      </w:r>
      <w:r w:rsidRPr="001A21F9">
        <w:rPr>
          <w:rFonts w:asciiTheme="majorBidi" w:hAnsiTheme="majorBidi" w:cs="Times New Roman" w:hint="eastAsia"/>
          <w:b/>
          <w:bCs/>
          <w:sz w:val="52"/>
          <w:szCs w:val="52"/>
          <w:rtl/>
        </w:rPr>
        <w:t>در</w:t>
      </w:r>
      <w:r w:rsidRPr="001A21F9">
        <w:rPr>
          <w:rFonts w:asciiTheme="majorBidi" w:hAnsiTheme="majorBidi" w:cs="Times New Roman"/>
          <w:b/>
          <w:bCs/>
          <w:sz w:val="52"/>
          <w:szCs w:val="52"/>
          <w:rtl/>
        </w:rPr>
        <w:t xml:space="preserve"> </w:t>
      </w:r>
      <w:r w:rsidRPr="001A21F9">
        <w:rPr>
          <w:rFonts w:asciiTheme="majorBidi" w:hAnsiTheme="majorBidi" w:cs="Times New Roman" w:hint="eastAsia"/>
          <w:b/>
          <w:bCs/>
          <w:sz w:val="52"/>
          <w:szCs w:val="52"/>
          <w:rtl/>
        </w:rPr>
        <w:t>برابر</w:t>
      </w:r>
      <w:r w:rsidRPr="001A21F9">
        <w:rPr>
          <w:rFonts w:asciiTheme="majorBidi" w:hAnsiTheme="majorBidi" w:cs="Times New Roman"/>
          <w:b/>
          <w:bCs/>
          <w:sz w:val="52"/>
          <w:szCs w:val="52"/>
          <w:rtl/>
        </w:rPr>
        <w:t xml:space="preserve"> </w:t>
      </w:r>
      <w:r w:rsidRPr="001A21F9">
        <w:rPr>
          <w:rFonts w:asciiTheme="majorBidi" w:hAnsiTheme="majorBidi" w:cs="Times New Roman" w:hint="eastAsia"/>
          <w:b/>
          <w:bCs/>
          <w:sz w:val="52"/>
          <w:szCs w:val="52"/>
          <w:rtl/>
        </w:rPr>
        <w:t>بيماري</w:t>
      </w:r>
      <w:r w:rsidRPr="001A21F9">
        <w:rPr>
          <w:rFonts w:asciiTheme="majorBidi" w:hAnsiTheme="majorBidi" w:cs="Times New Roman"/>
          <w:b/>
          <w:bCs/>
          <w:sz w:val="52"/>
          <w:szCs w:val="52"/>
          <w:rtl/>
        </w:rPr>
        <w:t xml:space="preserve"> </w:t>
      </w:r>
      <w:r w:rsidRPr="001A21F9">
        <w:rPr>
          <w:rFonts w:asciiTheme="majorBidi" w:hAnsiTheme="majorBidi" w:cs="Times New Roman" w:hint="eastAsia"/>
          <w:b/>
          <w:bCs/>
          <w:sz w:val="52"/>
          <w:szCs w:val="52"/>
          <w:rtl/>
        </w:rPr>
        <w:t>ويروسي</w:t>
      </w:r>
      <w:r w:rsidRPr="001A21F9">
        <w:rPr>
          <w:rFonts w:asciiTheme="majorBidi" w:hAnsiTheme="majorBidi" w:cs="Times New Roman"/>
          <w:b/>
          <w:bCs/>
          <w:sz w:val="52"/>
          <w:szCs w:val="52"/>
          <w:rtl/>
        </w:rPr>
        <w:t xml:space="preserve"> </w:t>
      </w:r>
      <w:r w:rsidRPr="001A21F9">
        <w:rPr>
          <w:rFonts w:asciiTheme="majorBidi" w:hAnsiTheme="majorBidi" w:cstheme="majorBidi"/>
          <w:b/>
          <w:bCs/>
          <w:sz w:val="52"/>
          <w:szCs w:val="52"/>
        </w:rPr>
        <w:t>SARI</w:t>
      </w:r>
    </w:p>
    <w:p w:rsidR="00760695" w:rsidRPr="00D92A3A" w:rsidRDefault="00EA1F48" w:rsidP="001A21F9">
      <w:pPr>
        <w:jc w:val="center"/>
        <w:rPr>
          <w:rFonts w:asciiTheme="majorBidi" w:hAnsiTheme="majorBidi" w:cstheme="majorBidi"/>
          <w:b/>
          <w:bCs/>
          <w:rtl/>
        </w:rPr>
      </w:pPr>
      <w:r w:rsidRPr="00D92A3A">
        <w:rPr>
          <w:rFonts w:asciiTheme="majorBidi" w:hAnsiTheme="majorBidi" w:cstheme="majorBidi"/>
          <w:b/>
          <w:bCs/>
          <w:rtl/>
        </w:rPr>
        <w:t xml:space="preserve">قابل توجه </w:t>
      </w:r>
      <w:r w:rsidR="00760695" w:rsidRPr="00D92A3A">
        <w:rPr>
          <w:rFonts w:asciiTheme="majorBidi" w:hAnsiTheme="majorBidi" w:cstheme="majorBidi"/>
          <w:b/>
          <w:bCs/>
          <w:rtl/>
        </w:rPr>
        <w:t xml:space="preserve"> </w:t>
      </w:r>
      <w:r w:rsidRPr="00D92A3A">
        <w:rPr>
          <w:rFonts w:asciiTheme="majorBidi" w:hAnsiTheme="majorBidi" w:cstheme="majorBidi" w:hint="cs"/>
          <w:b/>
          <w:bCs/>
          <w:rtl/>
        </w:rPr>
        <w:t>استادان،كاركنان و دانشجويان محترم دوره تخصصي و عمومي دانشكده دندانپزشكي</w:t>
      </w:r>
    </w:p>
    <w:p w:rsidR="005C5792" w:rsidRDefault="008C592E" w:rsidP="00D92A3A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پيرو نامه شماره 76013/5 مورخ 24/6/94 معاونت محترم درمان و</w:t>
      </w:r>
      <w:r w:rsidR="00EA1F48">
        <w:rPr>
          <w:rFonts w:asciiTheme="majorBidi" w:hAnsiTheme="majorBidi" w:cstheme="majorBidi" w:hint="cs"/>
          <w:rtl/>
        </w:rPr>
        <w:t xml:space="preserve">با توجه به بازگشت حجاج </w:t>
      </w:r>
      <w:r w:rsidR="00D92A3A" w:rsidRPr="00643F84">
        <w:rPr>
          <w:rFonts w:ascii="Arial" w:hAnsi="Arial" w:cs="2  Titr" w:hint="cs"/>
          <w:b/>
          <w:bCs/>
          <w:rtl/>
        </w:rPr>
        <w:t xml:space="preserve">ومقابله با شیوع احتمالی </w:t>
      </w:r>
      <w:r w:rsidR="00D92A3A">
        <w:rPr>
          <w:rFonts w:ascii="Arial" w:hAnsi="Arial" w:cs="2  Titr" w:hint="cs"/>
          <w:b/>
          <w:bCs/>
          <w:rtl/>
        </w:rPr>
        <w:t>عفونت حاد تنفسي(</w:t>
      </w:r>
      <w:r w:rsidR="00D92A3A">
        <w:rPr>
          <w:rFonts w:ascii="Arial" w:hAnsi="Arial" w:cs="2  Titr"/>
          <w:b/>
          <w:bCs/>
        </w:rPr>
        <w:t>SARI=Severe Acute Respiratory Infection</w:t>
      </w:r>
      <w:r w:rsidR="00D92A3A">
        <w:rPr>
          <w:rFonts w:asciiTheme="majorBidi" w:hAnsiTheme="majorBidi" w:cstheme="majorBidi" w:hint="cs"/>
          <w:rtl/>
        </w:rPr>
        <w:t xml:space="preserve"> </w:t>
      </w:r>
      <w:r w:rsidR="00EA1F48">
        <w:rPr>
          <w:rFonts w:asciiTheme="majorBidi" w:hAnsiTheme="majorBidi" w:cstheme="majorBidi" w:hint="cs"/>
          <w:rtl/>
        </w:rPr>
        <w:t xml:space="preserve">و </w:t>
      </w:r>
      <w:r w:rsidR="00EA1F48" w:rsidRPr="00D92A3A">
        <w:rPr>
          <w:rFonts w:asciiTheme="majorBidi" w:hAnsiTheme="majorBidi" w:cstheme="majorBidi" w:hint="cs"/>
          <w:b/>
          <w:bCs/>
          <w:rtl/>
        </w:rPr>
        <w:t xml:space="preserve">كروناويروس </w:t>
      </w:r>
      <w:r w:rsidR="00EA1F48">
        <w:rPr>
          <w:rFonts w:asciiTheme="majorBidi" w:hAnsiTheme="majorBidi" w:cstheme="majorBidi" w:hint="cs"/>
          <w:rtl/>
        </w:rPr>
        <w:t>و لزوم آماده بودن و داشتن برنامه عملياتي جامع</w:t>
      </w:r>
      <w:r w:rsidR="005C5792">
        <w:rPr>
          <w:rFonts w:asciiTheme="majorBidi" w:hAnsiTheme="majorBidi" w:cstheme="majorBidi" w:hint="cs"/>
          <w:rtl/>
        </w:rPr>
        <w:t xml:space="preserve"> و </w:t>
      </w:r>
      <w:r w:rsidR="005C5792" w:rsidRPr="00D92A3A">
        <w:rPr>
          <w:rFonts w:asciiTheme="majorBidi" w:hAnsiTheme="majorBidi" w:cstheme="majorBidi" w:hint="cs"/>
          <w:b/>
          <w:bCs/>
          <w:rtl/>
        </w:rPr>
        <w:t>با توجه به اينكه در محيط كار دندانپزشكي "تماس چهره به چهره با بيمار" به مدت بيشتر از 15 دقيقه و در فاصله كمتر از يك متر</w:t>
      </w:r>
      <w:r w:rsidR="005C5792">
        <w:rPr>
          <w:rFonts w:asciiTheme="majorBidi" w:hAnsiTheme="majorBidi" w:cstheme="majorBidi" w:hint="cs"/>
          <w:rtl/>
        </w:rPr>
        <w:t xml:space="preserve"> صورت مي گيرد كه مصداق تعريف" تماس نزديك "</w:t>
      </w:r>
      <w:r w:rsidR="00EA1F48">
        <w:rPr>
          <w:rFonts w:asciiTheme="majorBidi" w:hAnsiTheme="majorBidi" w:cstheme="majorBidi" w:hint="cs"/>
          <w:rtl/>
        </w:rPr>
        <w:t xml:space="preserve"> </w:t>
      </w:r>
      <w:r w:rsidR="005C5792">
        <w:rPr>
          <w:rFonts w:asciiTheme="majorBidi" w:hAnsiTheme="majorBidi" w:cstheme="majorBidi" w:hint="cs"/>
          <w:rtl/>
        </w:rPr>
        <w:t xml:space="preserve">مي باشد،لذا </w:t>
      </w:r>
      <w:r w:rsidR="00EA1F48">
        <w:rPr>
          <w:rFonts w:asciiTheme="majorBidi" w:hAnsiTheme="majorBidi" w:cstheme="majorBidi" w:hint="cs"/>
          <w:rtl/>
        </w:rPr>
        <w:t>توجه عزيزان به اين نكات جلب مي گردد:</w:t>
      </w:r>
    </w:p>
    <w:p w:rsidR="00EA1F48" w:rsidRPr="00D92A3A" w:rsidRDefault="005C5792" w:rsidP="005C5792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</w:rPr>
      </w:pPr>
      <w:r w:rsidRPr="00D92A3A">
        <w:rPr>
          <w:rFonts w:asciiTheme="majorBidi" w:hAnsiTheme="majorBidi" w:cstheme="majorBidi" w:hint="cs"/>
          <w:b/>
          <w:bCs/>
          <w:rtl/>
        </w:rPr>
        <w:t>اطلاعات موجود در زمينه ويروس جديد عامل بيماري تنفسي شناسايي شده:</w:t>
      </w:r>
    </w:p>
    <w:p w:rsidR="005C5792" w:rsidRDefault="005C5792" w:rsidP="005C5792">
      <w:pPr>
        <w:pStyle w:val="ListParagraph"/>
        <w:numPr>
          <w:ilvl w:val="0"/>
          <w:numId w:val="3"/>
        </w:numPr>
        <w:rPr>
          <w:rFonts w:asciiTheme="majorBidi" w:hAnsiTheme="majorBidi" w:cstheme="majorBidi"/>
        </w:rPr>
      </w:pPr>
      <w:r w:rsidRPr="00D92A3A">
        <w:rPr>
          <w:rFonts w:asciiTheme="majorBidi" w:hAnsiTheme="majorBidi" w:cstheme="majorBidi" w:hint="cs"/>
          <w:b/>
          <w:bCs/>
          <w:rtl/>
        </w:rPr>
        <w:t>عامل مسبب</w:t>
      </w:r>
      <w:r>
        <w:rPr>
          <w:rFonts w:asciiTheme="majorBidi" w:hAnsiTheme="majorBidi" w:cstheme="majorBidi" w:hint="cs"/>
          <w:rtl/>
        </w:rPr>
        <w:t xml:space="preserve"> بيماري از گروه كروناويروس و عامل بيماري سرماخوردگي و سارس(</w:t>
      </w:r>
      <w:r>
        <w:rPr>
          <w:rFonts w:asciiTheme="majorBidi" w:hAnsiTheme="majorBidi" w:cstheme="majorBidi"/>
        </w:rPr>
        <w:t>SARS</w:t>
      </w:r>
      <w:r>
        <w:rPr>
          <w:rFonts w:asciiTheme="majorBidi" w:hAnsiTheme="majorBidi" w:cstheme="majorBidi" w:hint="cs"/>
          <w:rtl/>
        </w:rPr>
        <w:t>) مي باشد.</w:t>
      </w:r>
    </w:p>
    <w:p w:rsidR="005C5792" w:rsidRDefault="005C5792" w:rsidP="005C5792">
      <w:pPr>
        <w:pStyle w:val="ListParagraph"/>
        <w:numPr>
          <w:ilvl w:val="0"/>
          <w:numId w:val="3"/>
        </w:numPr>
        <w:rPr>
          <w:rFonts w:asciiTheme="majorBidi" w:hAnsiTheme="majorBidi" w:cstheme="majorBidi"/>
        </w:rPr>
      </w:pPr>
      <w:r w:rsidRPr="00D92A3A">
        <w:rPr>
          <w:rFonts w:asciiTheme="majorBidi" w:hAnsiTheme="majorBidi" w:cstheme="majorBidi" w:hint="cs"/>
          <w:b/>
          <w:bCs/>
          <w:rtl/>
        </w:rPr>
        <w:t>علايم باليني شامل</w:t>
      </w:r>
      <w:r>
        <w:rPr>
          <w:rFonts w:asciiTheme="majorBidi" w:hAnsiTheme="majorBidi" w:cstheme="majorBidi" w:hint="cs"/>
          <w:rtl/>
        </w:rPr>
        <w:t>: تب،سرفه،مشكل تنفسي و برخي بيماران ممكن است دچار نارسايي كليه شوند.</w:t>
      </w:r>
    </w:p>
    <w:p w:rsidR="005C5792" w:rsidRDefault="00CB6BC1" w:rsidP="005C5792">
      <w:pPr>
        <w:pStyle w:val="ListParagraph"/>
        <w:numPr>
          <w:ilvl w:val="0"/>
          <w:numId w:val="3"/>
        </w:numPr>
        <w:rPr>
          <w:rFonts w:asciiTheme="majorBidi" w:hAnsiTheme="majorBidi" w:cstheme="majorBidi"/>
        </w:rPr>
      </w:pPr>
      <w:r w:rsidRPr="00D92A3A">
        <w:rPr>
          <w:rFonts w:asciiTheme="majorBidi" w:hAnsiTheme="majorBidi" w:cstheme="majorBidi" w:hint="cs"/>
          <w:b/>
          <w:bCs/>
          <w:rtl/>
        </w:rPr>
        <w:t>روش انتقال</w:t>
      </w:r>
      <w:r>
        <w:rPr>
          <w:rFonts w:asciiTheme="majorBidi" w:hAnsiTheme="majorBidi" w:cstheme="majorBidi" w:hint="cs"/>
          <w:rtl/>
        </w:rPr>
        <w:t xml:space="preserve"> توسط ريز قطرات تنفسي ناشي ازعطسه و سرفه مي باشد.</w:t>
      </w:r>
    </w:p>
    <w:p w:rsidR="00CB6BC1" w:rsidRDefault="00CB6BC1" w:rsidP="005C5792">
      <w:pPr>
        <w:pStyle w:val="ListParagraph"/>
        <w:numPr>
          <w:ilvl w:val="0"/>
          <w:numId w:val="3"/>
        </w:numPr>
        <w:rPr>
          <w:rFonts w:asciiTheme="majorBidi" w:hAnsiTheme="majorBidi" w:cstheme="majorBidi"/>
        </w:rPr>
      </w:pPr>
      <w:r w:rsidRPr="00D92A3A">
        <w:rPr>
          <w:rFonts w:asciiTheme="majorBidi" w:hAnsiTheme="majorBidi" w:cstheme="majorBidi" w:hint="cs"/>
          <w:b/>
          <w:bCs/>
          <w:rtl/>
        </w:rPr>
        <w:t>دوره كمون</w:t>
      </w:r>
      <w:r>
        <w:rPr>
          <w:rFonts w:asciiTheme="majorBidi" w:hAnsiTheme="majorBidi" w:cstheme="majorBidi" w:hint="cs"/>
          <w:rtl/>
        </w:rPr>
        <w:t xml:space="preserve"> بيماري 7 روز است.</w:t>
      </w:r>
    </w:p>
    <w:p w:rsidR="00CB6BC1" w:rsidRDefault="00CB6BC1" w:rsidP="005C5792">
      <w:pPr>
        <w:pStyle w:val="ListParagraph"/>
        <w:numPr>
          <w:ilvl w:val="0"/>
          <w:numId w:val="3"/>
        </w:numPr>
        <w:rPr>
          <w:rFonts w:asciiTheme="majorBidi" w:hAnsiTheme="majorBidi" w:cstheme="majorBidi"/>
        </w:rPr>
      </w:pPr>
      <w:r w:rsidRPr="00D92A3A">
        <w:rPr>
          <w:rFonts w:asciiTheme="majorBidi" w:hAnsiTheme="majorBidi" w:cstheme="majorBidi" w:hint="cs"/>
          <w:b/>
          <w:bCs/>
          <w:rtl/>
        </w:rPr>
        <w:t xml:space="preserve">منشأ </w:t>
      </w:r>
      <w:r>
        <w:rPr>
          <w:rFonts w:asciiTheme="majorBidi" w:hAnsiTheme="majorBidi" w:cstheme="majorBidi" w:hint="cs"/>
          <w:rtl/>
        </w:rPr>
        <w:t xml:space="preserve">ويروس جديد </w:t>
      </w:r>
      <w:r w:rsidRPr="00D92A3A">
        <w:rPr>
          <w:rFonts w:asciiTheme="majorBidi" w:hAnsiTheme="majorBidi" w:cstheme="majorBidi" w:hint="cs"/>
          <w:b/>
          <w:bCs/>
          <w:rtl/>
        </w:rPr>
        <w:t>شناسايي نشده</w:t>
      </w:r>
      <w:r>
        <w:rPr>
          <w:rFonts w:asciiTheme="majorBidi" w:hAnsiTheme="majorBidi" w:cstheme="majorBidi" w:hint="cs"/>
          <w:rtl/>
        </w:rPr>
        <w:t xml:space="preserve"> و ممكن است از موتاسيون ويروس موجود يا از گردش در حيوانات و يا پرندگان حاصل شده باشد.</w:t>
      </w:r>
    </w:p>
    <w:p w:rsidR="00CB6BC1" w:rsidRDefault="00CB6BC1" w:rsidP="005C5792">
      <w:pPr>
        <w:pStyle w:val="ListParagraph"/>
        <w:numPr>
          <w:ilvl w:val="0"/>
          <w:numId w:val="3"/>
        </w:numPr>
        <w:rPr>
          <w:rFonts w:asciiTheme="majorBidi" w:hAnsiTheme="majorBidi" w:cstheme="majorBidi"/>
        </w:rPr>
      </w:pPr>
      <w:r w:rsidRPr="00D92A3A">
        <w:rPr>
          <w:rFonts w:asciiTheme="majorBidi" w:hAnsiTheme="majorBidi" w:cstheme="majorBidi" w:hint="cs"/>
          <w:b/>
          <w:bCs/>
          <w:rtl/>
        </w:rPr>
        <w:t>درمان ويژه اي</w:t>
      </w:r>
      <w:r>
        <w:rPr>
          <w:rFonts w:asciiTheme="majorBidi" w:hAnsiTheme="majorBidi" w:cstheme="majorBidi" w:hint="cs"/>
          <w:rtl/>
        </w:rPr>
        <w:t xml:space="preserve"> در حال حاضر </w:t>
      </w:r>
      <w:r w:rsidRPr="00D92A3A">
        <w:rPr>
          <w:rFonts w:asciiTheme="majorBidi" w:hAnsiTheme="majorBidi" w:cstheme="majorBidi" w:hint="cs"/>
          <w:b/>
          <w:bCs/>
          <w:rtl/>
        </w:rPr>
        <w:t>توصيه نشده است</w:t>
      </w:r>
      <w:r>
        <w:rPr>
          <w:rFonts w:asciiTheme="majorBidi" w:hAnsiTheme="majorBidi" w:cstheme="majorBidi" w:hint="cs"/>
          <w:rtl/>
        </w:rPr>
        <w:t xml:space="preserve"> </w:t>
      </w:r>
      <w:r w:rsidRPr="005B7F38">
        <w:rPr>
          <w:rFonts w:asciiTheme="majorBidi" w:hAnsiTheme="majorBidi" w:cstheme="majorBidi" w:hint="cs"/>
          <w:b/>
          <w:bCs/>
          <w:rtl/>
        </w:rPr>
        <w:t>اما،پيشنهاد شده است</w:t>
      </w:r>
      <w:r>
        <w:rPr>
          <w:rFonts w:asciiTheme="majorBidi" w:hAnsiTheme="majorBidi" w:cstheme="majorBidi" w:hint="cs"/>
          <w:rtl/>
        </w:rPr>
        <w:t xml:space="preserve"> كه درمان هاي مرتبط با بيماري هاي تنفسي حاد جهت بيماران بستري شده در بيمارستان </w:t>
      </w:r>
      <w:r w:rsidR="007D1008">
        <w:rPr>
          <w:rFonts w:asciiTheme="majorBidi" w:hAnsiTheme="majorBidi" w:cstheme="majorBidi" w:hint="cs"/>
          <w:rtl/>
        </w:rPr>
        <w:t>(</w:t>
      </w:r>
      <w:r w:rsidR="007D1008">
        <w:rPr>
          <w:rFonts w:ascii="Arial" w:hAnsi="Arial" w:cs="Arial" w:hint="cs"/>
          <w:b/>
          <w:bCs/>
          <w:rtl/>
        </w:rPr>
        <w:t xml:space="preserve">ضد ویرال اوسلتامیویر </w:t>
      </w:r>
      <w:r w:rsidR="007D1008">
        <w:rPr>
          <w:rFonts w:asciiTheme="majorBidi" w:hAnsiTheme="majorBidi" w:cstheme="majorBidi" w:hint="cs"/>
          <w:rtl/>
        </w:rPr>
        <w:t>و</w:t>
      </w:r>
      <w:r w:rsidR="007D1008" w:rsidRPr="007D1008">
        <w:rPr>
          <w:rFonts w:ascii="Arial" w:hAnsi="Arial" w:cs="Arial"/>
          <w:b/>
          <w:bCs/>
          <w:rtl/>
        </w:rPr>
        <w:t xml:space="preserve"> </w:t>
      </w:r>
      <w:r w:rsidR="007D1008" w:rsidRPr="007C23F7">
        <w:rPr>
          <w:rFonts w:ascii="Arial" w:hAnsi="Arial" w:cs="Arial"/>
          <w:b/>
          <w:bCs/>
          <w:rtl/>
        </w:rPr>
        <w:t>وانکو مايسين ، سفترياکسون</w:t>
      </w:r>
      <w:r w:rsidR="007D1008" w:rsidRPr="007C23F7">
        <w:rPr>
          <w:rFonts w:ascii="Arial" w:hAnsi="Arial" w:cs="Arial" w:hint="cs"/>
          <w:b/>
          <w:bCs/>
          <w:rtl/>
        </w:rPr>
        <w:t>،سیپروفلوکساسین</w:t>
      </w:r>
      <w:r w:rsidR="007D1008" w:rsidRPr="007C23F7">
        <w:rPr>
          <w:rFonts w:ascii="Arial" w:hAnsi="Arial" w:cs="Arial"/>
          <w:b/>
          <w:bCs/>
          <w:rtl/>
        </w:rPr>
        <w:t xml:space="preserve"> و آزيترو مايسين </w:t>
      </w:r>
      <w:r w:rsidR="007D1008">
        <w:rPr>
          <w:rFonts w:ascii="Arial" w:hAnsi="Arial" w:cs="Arial" w:hint="cs"/>
          <w:b/>
          <w:bCs/>
          <w:rtl/>
        </w:rPr>
        <w:t>)</w:t>
      </w:r>
      <w:r>
        <w:rPr>
          <w:rFonts w:asciiTheme="majorBidi" w:hAnsiTheme="majorBidi" w:cstheme="majorBidi" w:hint="cs"/>
          <w:rtl/>
        </w:rPr>
        <w:t>به مرحله اجرا درآيد.</w:t>
      </w:r>
    </w:p>
    <w:p w:rsidR="00CB6BC1" w:rsidRDefault="00CB6BC1" w:rsidP="00CB6BC1">
      <w:pPr>
        <w:pStyle w:val="ListParagraph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آموزش و رعايت آداب تنفسي بهداشتي در پيشگيري از انتقال و انتشار بيماري هاي تنفسي داراي نقش اساسي است.</w:t>
      </w:r>
    </w:p>
    <w:p w:rsidR="00CB6BC1" w:rsidRPr="005B7F38" w:rsidRDefault="00CB6BC1" w:rsidP="00CB6BC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</w:rPr>
      </w:pPr>
      <w:r w:rsidRPr="005B7F38">
        <w:rPr>
          <w:rFonts w:asciiTheme="majorBidi" w:hAnsiTheme="majorBidi" w:cstheme="majorBidi" w:hint="cs"/>
          <w:b/>
          <w:bCs/>
          <w:rtl/>
        </w:rPr>
        <w:t>آداب تنفسي بهداشتي و بهداشت دست شامل:</w:t>
      </w:r>
    </w:p>
    <w:p w:rsidR="00CB6BC1" w:rsidRDefault="00CB6BC1" w:rsidP="00CB6BC1">
      <w:pPr>
        <w:pStyle w:val="ListParagraph"/>
        <w:numPr>
          <w:ilvl w:val="0"/>
          <w:numId w:val="4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پوشاندن دهان و بيني با دستمال(ترجيحاً دستمال كاغذي) در هنگام عطسه و سرفه كردن.(در صورت دردسترس نبودن دستمال عطسه و سرفه در قسمت داخلي آرنج)</w:t>
      </w:r>
    </w:p>
    <w:p w:rsidR="00CB6BC1" w:rsidRDefault="00CB6BC1" w:rsidP="00CB6BC1">
      <w:pPr>
        <w:pStyle w:val="ListParagraph"/>
        <w:numPr>
          <w:ilvl w:val="0"/>
          <w:numId w:val="4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 xml:space="preserve">دفع بهداشتي دستمال هاي استفاده شده </w:t>
      </w:r>
      <w:r w:rsidR="00A5286A">
        <w:rPr>
          <w:rFonts w:asciiTheme="majorBidi" w:hAnsiTheme="majorBidi" w:cstheme="majorBidi" w:hint="cs"/>
          <w:rtl/>
        </w:rPr>
        <w:t>در ظروف زباله دردار.</w:t>
      </w:r>
    </w:p>
    <w:p w:rsidR="00A5286A" w:rsidRDefault="00A5286A" w:rsidP="00CB6BC1">
      <w:pPr>
        <w:pStyle w:val="ListParagraph"/>
        <w:numPr>
          <w:ilvl w:val="0"/>
          <w:numId w:val="4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استفاده از ماسك طبي در هنگام ابتلا به بيماري حاد تنفسي توسط فرد بيمار</w:t>
      </w:r>
    </w:p>
    <w:p w:rsidR="00A5286A" w:rsidRDefault="00A5286A" w:rsidP="00A5286A">
      <w:pPr>
        <w:pStyle w:val="ListParagraph"/>
        <w:numPr>
          <w:ilvl w:val="0"/>
          <w:numId w:val="4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 xml:space="preserve">استفاده از </w:t>
      </w:r>
      <w:r w:rsidRPr="00A5286A">
        <w:rPr>
          <w:rFonts w:asciiTheme="majorBidi" w:hAnsiTheme="majorBidi" w:cstheme="majorBidi"/>
          <w:rtl/>
        </w:rPr>
        <w:t>وسايل حفاظت فردي</w:t>
      </w:r>
      <w:r w:rsidRPr="00A5286A">
        <w:rPr>
          <w:rFonts w:asciiTheme="majorBidi" w:hAnsiTheme="majorBidi" w:cstheme="majorBidi" w:hint="cs"/>
          <w:rtl/>
        </w:rPr>
        <w:t>(</w:t>
      </w:r>
      <w:r w:rsidRPr="00A5286A">
        <w:rPr>
          <w:rFonts w:asciiTheme="majorBidi" w:hAnsiTheme="majorBidi" w:cstheme="majorBidi"/>
          <w:rtl/>
        </w:rPr>
        <w:t xml:space="preserve"> ماسک </w:t>
      </w:r>
      <w:r w:rsidRPr="00A5286A">
        <w:rPr>
          <w:rFonts w:asciiTheme="majorBidi" w:hAnsiTheme="majorBidi" w:cstheme="majorBidi"/>
        </w:rPr>
        <w:t xml:space="preserve">N95 </w:t>
      </w:r>
      <w:r w:rsidRPr="00A5286A">
        <w:rPr>
          <w:rFonts w:asciiTheme="majorBidi" w:hAnsiTheme="majorBidi" w:cstheme="majorBidi"/>
          <w:rtl/>
        </w:rPr>
        <w:t xml:space="preserve"> ، </w:t>
      </w:r>
      <w:r w:rsidRPr="00A5286A">
        <w:rPr>
          <w:rFonts w:asciiTheme="majorBidi" w:hAnsiTheme="majorBidi" w:cstheme="majorBidi" w:hint="cs"/>
          <w:rtl/>
        </w:rPr>
        <w:t>ماسک جراحی،</w:t>
      </w:r>
      <w:r w:rsidRPr="00A5286A">
        <w:rPr>
          <w:rFonts w:asciiTheme="majorBidi" w:hAnsiTheme="majorBidi" w:cstheme="majorBidi"/>
          <w:rtl/>
        </w:rPr>
        <w:t xml:space="preserve"> گان ، دستکش</w:t>
      </w:r>
      <w:r w:rsidRPr="00A5286A">
        <w:rPr>
          <w:rFonts w:asciiTheme="majorBidi" w:hAnsiTheme="majorBidi" w:cstheme="majorBidi" w:hint="cs"/>
          <w:rtl/>
        </w:rPr>
        <w:t xml:space="preserve"> لاتکس ویکبار مصرف ، عینک</w:t>
      </w:r>
      <w:r w:rsidRPr="00A5286A">
        <w:rPr>
          <w:rFonts w:asciiTheme="majorBidi" w:hAnsiTheme="majorBidi" w:cstheme="majorBidi"/>
          <w:rtl/>
        </w:rPr>
        <w:t xml:space="preserve"> </w:t>
      </w:r>
      <w:r w:rsidRPr="00A5286A">
        <w:rPr>
          <w:rFonts w:asciiTheme="majorBidi" w:hAnsiTheme="majorBidi" w:cs="Times New Roman" w:hint="eastAsia"/>
          <w:rtl/>
        </w:rPr>
        <w:t>محافظ</w:t>
      </w:r>
      <w:r w:rsidRPr="00A5286A">
        <w:rPr>
          <w:rFonts w:asciiTheme="majorBidi" w:hAnsiTheme="majorBidi" w:cs="Times New Roman"/>
          <w:rtl/>
        </w:rPr>
        <w:t xml:space="preserve"> </w:t>
      </w:r>
      <w:r w:rsidRPr="00A5286A">
        <w:rPr>
          <w:rFonts w:asciiTheme="majorBidi" w:hAnsiTheme="majorBidi" w:cs="Times New Roman" w:hint="eastAsia"/>
          <w:rtl/>
        </w:rPr>
        <w:t>و</w:t>
      </w:r>
      <w:r w:rsidRPr="00A5286A">
        <w:rPr>
          <w:rFonts w:asciiTheme="majorBidi" w:hAnsiTheme="majorBidi" w:cs="Times New Roman"/>
          <w:rtl/>
        </w:rPr>
        <w:t xml:space="preserve"> </w:t>
      </w:r>
      <w:r w:rsidRPr="00A5286A">
        <w:rPr>
          <w:rFonts w:asciiTheme="majorBidi" w:hAnsiTheme="majorBidi" w:cs="Times New Roman" w:hint="eastAsia"/>
          <w:rtl/>
        </w:rPr>
        <w:t>شيلد</w:t>
      </w:r>
      <w:r w:rsidRPr="00A5286A">
        <w:rPr>
          <w:rFonts w:asciiTheme="majorBidi" w:hAnsiTheme="majorBidi" w:cs="Times New Roman"/>
          <w:rtl/>
        </w:rPr>
        <w:t xml:space="preserve"> </w:t>
      </w:r>
      <w:r w:rsidRPr="00A5286A">
        <w:rPr>
          <w:rFonts w:asciiTheme="majorBidi" w:hAnsiTheme="majorBidi" w:cs="Times New Roman" w:hint="eastAsia"/>
          <w:rtl/>
        </w:rPr>
        <w:t>محافظ</w:t>
      </w:r>
      <w:r w:rsidRPr="00A5286A">
        <w:rPr>
          <w:rFonts w:asciiTheme="majorBidi" w:hAnsiTheme="majorBidi" w:cs="Times New Roman"/>
          <w:rtl/>
        </w:rPr>
        <w:t xml:space="preserve"> </w:t>
      </w:r>
      <w:r w:rsidRPr="00A5286A">
        <w:rPr>
          <w:rFonts w:asciiTheme="majorBidi" w:hAnsiTheme="majorBidi" w:cs="Times New Roman" w:hint="eastAsia"/>
          <w:rtl/>
        </w:rPr>
        <w:t>صورت</w:t>
      </w:r>
      <w:r w:rsidRPr="00A5286A">
        <w:rPr>
          <w:rFonts w:asciiTheme="majorBidi" w:hAnsiTheme="majorBidi" w:cstheme="majorBidi" w:hint="cs"/>
          <w:rtl/>
        </w:rPr>
        <w:t xml:space="preserve"> </w:t>
      </w:r>
      <w:r>
        <w:rPr>
          <w:rFonts w:asciiTheme="majorBidi" w:hAnsiTheme="majorBidi" w:cstheme="majorBidi" w:hint="cs"/>
          <w:rtl/>
        </w:rPr>
        <w:t>توسط رزيدنت و يا دانشجو</w:t>
      </w:r>
      <w:r w:rsidRPr="00A5286A">
        <w:rPr>
          <w:rFonts w:asciiTheme="majorBidi" w:hAnsiTheme="majorBidi" w:cstheme="majorBidi"/>
          <w:rtl/>
        </w:rPr>
        <w:t xml:space="preserve">) </w:t>
      </w:r>
      <w:r w:rsidRPr="00A5286A">
        <w:rPr>
          <w:rFonts w:asciiTheme="majorBidi" w:hAnsiTheme="majorBidi" w:cstheme="majorBidi" w:hint="cs"/>
          <w:rtl/>
        </w:rPr>
        <w:t>و</w:t>
      </w:r>
      <w:r w:rsidRPr="00A5286A">
        <w:rPr>
          <w:rFonts w:asciiTheme="majorBidi" w:hAnsiTheme="majorBidi" w:cstheme="majorBidi"/>
          <w:rtl/>
        </w:rPr>
        <w:t xml:space="preserve"> مواد ضد عفوني کننده مناسب</w:t>
      </w:r>
      <w:r w:rsidRPr="00A5286A">
        <w:rPr>
          <w:rFonts w:asciiTheme="majorBidi" w:hAnsiTheme="majorBidi" w:cstheme="majorBidi" w:hint="cs"/>
          <w:rtl/>
        </w:rPr>
        <w:t xml:space="preserve"> به مقدار کافی ونظارت دقیق بر مصرف بهینه وصحیح آنها</w:t>
      </w:r>
      <w:r>
        <w:rPr>
          <w:rFonts w:asciiTheme="majorBidi" w:hAnsiTheme="majorBidi" w:cstheme="majorBidi" w:hint="cs"/>
          <w:rtl/>
        </w:rPr>
        <w:t xml:space="preserve"> .</w:t>
      </w:r>
    </w:p>
    <w:p w:rsidR="00A5286A" w:rsidRDefault="008C592E" w:rsidP="00CB6BC1">
      <w:pPr>
        <w:pStyle w:val="ListParagraph"/>
        <w:numPr>
          <w:ilvl w:val="0"/>
          <w:numId w:val="4"/>
        </w:numPr>
        <w:rPr>
          <w:rFonts w:asciiTheme="majorBidi" w:hAnsiTheme="majorBidi" w:cstheme="majorBidi"/>
        </w:rPr>
      </w:pPr>
      <w:r w:rsidRPr="005B7F38">
        <w:rPr>
          <w:rFonts w:asciiTheme="majorBidi" w:hAnsiTheme="majorBidi" w:cstheme="majorBidi" w:hint="cs"/>
          <w:b/>
          <w:bCs/>
          <w:rtl/>
        </w:rPr>
        <w:t xml:space="preserve">شستشوي مكرر دست ها با آب و صابون و محلول </w:t>
      </w:r>
      <w:r w:rsidRPr="005B7F38">
        <w:rPr>
          <w:rFonts w:asciiTheme="majorBidi" w:hAnsiTheme="majorBidi" w:cstheme="majorBidi"/>
          <w:b/>
          <w:bCs/>
        </w:rPr>
        <w:t>Hand Rub</w:t>
      </w:r>
      <w:r>
        <w:rPr>
          <w:rFonts w:asciiTheme="majorBidi" w:hAnsiTheme="majorBidi" w:cstheme="majorBidi" w:hint="cs"/>
          <w:rtl/>
        </w:rPr>
        <w:t xml:space="preserve"> به دليل احتمال آلودگي دست ها با ترشحات تنفسي آلوده.</w:t>
      </w:r>
    </w:p>
    <w:p w:rsidR="008C592E" w:rsidRDefault="00D92A3A" w:rsidP="00CB6BC1">
      <w:pPr>
        <w:pStyle w:val="ListParagraph"/>
        <w:numPr>
          <w:ilvl w:val="0"/>
          <w:numId w:val="4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رعايت حداقل يك متر فاصله از ديگران در هنگام ابتلا به بيماري تنفسي.</w:t>
      </w:r>
    </w:p>
    <w:p w:rsidR="008C592E" w:rsidRPr="005B7F38" w:rsidRDefault="008C592E" w:rsidP="00CB6BC1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</w:rPr>
      </w:pPr>
      <w:r w:rsidRPr="005B7F38">
        <w:rPr>
          <w:rFonts w:asciiTheme="majorBidi" w:hAnsiTheme="majorBidi" w:cstheme="majorBidi" w:hint="cs"/>
          <w:b/>
          <w:bCs/>
          <w:rtl/>
        </w:rPr>
        <w:t>استفاده شخصي از وسايل حفاظتي بهداشت فردي.</w:t>
      </w:r>
    </w:p>
    <w:p w:rsidR="008C592E" w:rsidRPr="005B7F38" w:rsidRDefault="008C592E" w:rsidP="00CB6BC1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rtl/>
        </w:rPr>
      </w:pPr>
      <w:r w:rsidRPr="005B7F38">
        <w:rPr>
          <w:rFonts w:asciiTheme="majorBidi" w:hAnsiTheme="majorBidi" w:cstheme="majorBidi" w:hint="cs"/>
          <w:b/>
          <w:bCs/>
          <w:rtl/>
        </w:rPr>
        <w:t>ارجاع موارد مشكوك طبق نظر استادان به بيمارستان امام رضا(ع).</w:t>
      </w:r>
    </w:p>
    <w:p w:rsidR="00EA1F48" w:rsidRDefault="00EA1F48">
      <w:pPr>
        <w:rPr>
          <w:rFonts w:asciiTheme="majorBidi" w:hAnsiTheme="majorBidi" w:cstheme="majorBidi"/>
          <w:rtl/>
        </w:rPr>
      </w:pPr>
    </w:p>
    <w:p w:rsidR="005B7F38" w:rsidRPr="005B7F38" w:rsidRDefault="005B7F38" w:rsidP="005B7F38">
      <w:pPr>
        <w:rPr>
          <w:rFonts w:asciiTheme="majorBidi" w:hAnsiTheme="majorBidi" w:cstheme="majorBidi"/>
          <w:rtl/>
        </w:rPr>
      </w:pPr>
      <w:r w:rsidRPr="005B7F38">
        <w:rPr>
          <w:rFonts w:asciiTheme="majorBidi" w:hAnsiTheme="majorBidi" w:cstheme="majorBidi" w:hint="cs"/>
          <w:rtl/>
        </w:rPr>
        <w:t xml:space="preserve">                                                                                  </w:t>
      </w:r>
      <w:r>
        <w:rPr>
          <w:rFonts w:asciiTheme="majorBidi" w:hAnsiTheme="majorBidi" w:cstheme="majorBidi" w:hint="cs"/>
          <w:rtl/>
        </w:rPr>
        <w:t xml:space="preserve">                           </w:t>
      </w:r>
      <w:r w:rsidRPr="005B7F38">
        <w:rPr>
          <w:rFonts w:asciiTheme="majorBidi" w:hAnsiTheme="majorBidi" w:cstheme="majorBidi" w:hint="cs"/>
          <w:rtl/>
        </w:rPr>
        <w:t xml:space="preserve">   </w:t>
      </w:r>
      <w:r w:rsidRPr="005B7F38">
        <w:rPr>
          <w:rFonts w:asciiTheme="majorBidi" w:hAnsiTheme="majorBidi" w:cstheme="majorBidi" w:hint="cs"/>
          <w:b/>
          <w:bCs/>
          <w:rtl/>
        </w:rPr>
        <w:t xml:space="preserve">با سپاس </w:t>
      </w:r>
      <w:r w:rsidRPr="005B7F38">
        <w:rPr>
          <w:rFonts w:asciiTheme="majorBidi" w:hAnsiTheme="majorBidi" w:cstheme="majorBidi"/>
          <w:b/>
          <w:bCs/>
          <w:rtl/>
        </w:rPr>
        <w:t>–</w:t>
      </w:r>
      <w:r w:rsidRPr="005B7F38">
        <w:rPr>
          <w:rFonts w:asciiTheme="majorBidi" w:hAnsiTheme="majorBidi" w:cstheme="majorBidi" w:hint="cs"/>
          <w:b/>
          <w:bCs/>
          <w:rtl/>
        </w:rPr>
        <w:t xml:space="preserve"> كميته كنترل عفونت دانشكده</w:t>
      </w:r>
      <w:r w:rsidRPr="005B7F38">
        <w:rPr>
          <w:rFonts w:asciiTheme="majorBidi" w:hAnsiTheme="majorBidi" w:cstheme="majorBidi" w:hint="cs"/>
          <w:rtl/>
        </w:rPr>
        <w:t xml:space="preserve"> </w:t>
      </w:r>
    </w:p>
    <w:p w:rsidR="005B7F38" w:rsidRPr="00EA1F48" w:rsidRDefault="005B7F38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 xml:space="preserve">                                                                                                                                           </w:t>
      </w:r>
      <w:r w:rsidRPr="005B7F38">
        <w:rPr>
          <w:rFonts w:asciiTheme="majorBidi" w:hAnsiTheme="majorBidi" w:cstheme="majorBidi" w:hint="cs"/>
          <w:b/>
          <w:bCs/>
          <w:rtl/>
        </w:rPr>
        <w:t>4/7/94</w:t>
      </w:r>
    </w:p>
    <w:sectPr w:rsidR="005B7F38" w:rsidRPr="00EA1F48" w:rsidSect="001A21F9">
      <w:pgSz w:w="11906" w:h="16838"/>
      <w:pgMar w:top="1440" w:right="1440" w:bottom="1440" w:left="144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B2111"/>
    <w:multiLevelType w:val="hybridMultilevel"/>
    <w:tmpl w:val="2D4E7540"/>
    <w:lvl w:ilvl="0" w:tplc="9D2C21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B0BB7"/>
    <w:multiLevelType w:val="hybridMultilevel"/>
    <w:tmpl w:val="41085032"/>
    <w:lvl w:ilvl="0" w:tplc="99247BA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4B4421"/>
    <w:multiLevelType w:val="hybridMultilevel"/>
    <w:tmpl w:val="4FA00B90"/>
    <w:lvl w:ilvl="0" w:tplc="518489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8B6528"/>
    <w:multiLevelType w:val="hybridMultilevel"/>
    <w:tmpl w:val="1A9AF3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60695"/>
    <w:rsid w:val="0001339B"/>
    <w:rsid w:val="00197D83"/>
    <w:rsid w:val="001A21F9"/>
    <w:rsid w:val="005B7F38"/>
    <w:rsid w:val="005C5792"/>
    <w:rsid w:val="00750AAE"/>
    <w:rsid w:val="00760695"/>
    <w:rsid w:val="007D1008"/>
    <w:rsid w:val="008C592E"/>
    <w:rsid w:val="00A5286A"/>
    <w:rsid w:val="00CB6BC1"/>
    <w:rsid w:val="00D92A3A"/>
    <w:rsid w:val="00EA1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AA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F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user09</cp:lastModifiedBy>
  <cp:revision>4</cp:revision>
  <cp:lastPrinted>2015-09-27T05:11:00Z</cp:lastPrinted>
  <dcterms:created xsi:type="dcterms:W3CDTF">2015-09-26T06:40:00Z</dcterms:created>
  <dcterms:modified xsi:type="dcterms:W3CDTF">2015-09-27T05:12:00Z</dcterms:modified>
</cp:coreProperties>
</file>